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Default="008E379A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Algebra 2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1D2077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Expressions and Operations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algebraic expression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Monomial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Binomial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Trinomial</w:t>
            </w:r>
          </w:p>
        </w:tc>
        <w:tc>
          <w:tcPr>
            <w:tcW w:w="2876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Polynomial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expression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expression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algebraic fraction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algebraic fraction</w:t>
            </w:r>
          </w:p>
        </w:tc>
        <w:tc>
          <w:tcPr>
            <w:tcW w:w="2876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expression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exponent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Rationalizing denominators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Polynomial identities</w:t>
            </w:r>
          </w:p>
        </w:tc>
        <w:tc>
          <w:tcPr>
            <w:tcW w:w="2872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 of squares</w:t>
            </w:r>
          </w:p>
        </w:tc>
        <w:tc>
          <w:tcPr>
            <w:tcW w:w="2876" w:type="dxa"/>
            <w:vAlign w:val="center"/>
          </w:tcPr>
          <w:p w:rsidR="00360952" w:rsidRPr="00360952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and difference of cubes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Perfect square trinomials 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Imaginary number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rational number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number</w:t>
            </w:r>
          </w:p>
        </w:tc>
        <w:tc>
          <w:tcPr>
            <w:tcW w:w="2876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 linear equation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 linear inequality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equation</w:t>
            </w:r>
          </w:p>
        </w:tc>
        <w:tc>
          <w:tcPr>
            <w:tcW w:w="2872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Discriminant of a quadratic equation</w:t>
            </w:r>
          </w:p>
        </w:tc>
        <w:tc>
          <w:tcPr>
            <w:tcW w:w="2876" w:type="dxa"/>
            <w:vAlign w:val="center"/>
          </w:tcPr>
          <w:p w:rsidR="00A552B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 solution</w:t>
            </w:r>
          </w:p>
        </w:tc>
      </w:tr>
      <w:tr w:rsidR="004673F9" w:rsidTr="00DF53F0">
        <w:trPr>
          <w:trHeight w:val="423"/>
        </w:trPr>
        <w:tc>
          <w:tcPr>
            <w:tcW w:w="2872" w:type="dxa"/>
            <w:vAlign w:val="center"/>
          </w:tcPr>
          <w:p w:rsidR="004673F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Radical expression</w:t>
            </w:r>
          </w:p>
        </w:tc>
        <w:tc>
          <w:tcPr>
            <w:tcW w:w="2872" w:type="dxa"/>
            <w:vAlign w:val="center"/>
          </w:tcPr>
          <w:p w:rsidR="004673F9" w:rsidRDefault="0046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equation</w:t>
            </w:r>
          </w:p>
        </w:tc>
        <w:tc>
          <w:tcPr>
            <w:tcW w:w="2872" w:type="dxa"/>
            <w:vAlign w:val="center"/>
          </w:tcPr>
          <w:p w:rsidR="004673F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formula</w:t>
            </w:r>
          </w:p>
        </w:tc>
        <w:tc>
          <w:tcPr>
            <w:tcW w:w="2872" w:type="dxa"/>
            <w:vAlign w:val="center"/>
          </w:tcPr>
          <w:p w:rsidR="004673F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Conjugate pairs</w:t>
            </w:r>
          </w:p>
        </w:tc>
        <w:tc>
          <w:tcPr>
            <w:tcW w:w="2876" w:type="dxa"/>
            <w:vAlign w:val="center"/>
          </w:tcPr>
          <w:p w:rsidR="004673F9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 root </w:t>
            </w:r>
          </w:p>
        </w:tc>
      </w:tr>
      <w:tr w:rsidR="00CF3517" w:rsidTr="00DF53F0">
        <w:trPr>
          <w:trHeight w:val="423"/>
        </w:trPr>
        <w:tc>
          <w:tcPr>
            <w:tcW w:w="2872" w:type="dxa"/>
            <w:vAlign w:val="center"/>
          </w:tcPr>
          <w:p w:rsidR="00CF3517" w:rsidRDefault="00E80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Imaginary root</w:t>
            </w:r>
          </w:p>
        </w:tc>
        <w:tc>
          <w:tcPr>
            <w:tcW w:w="2872" w:type="dxa"/>
            <w:vAlign w:val="center"/>
          </w:tcPr>
          <w:p w:rsidR="00CF3517" w:rsidRDefault="00CF3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CF3517" w:rsidRDefault="00CF3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CF3517" w:rsidRDefault="00CF3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CF3517" w:rsidRDefault="00CF3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Default="00360952" w:rsidP="009C49F1">
      <w:pPr>
        <w:spacing w:line="240" w:lineRule="auto"/>
        <w:contextualSpacing/>
        <w:rPr>
          <w:sz w:val="28"/>
          <w:szCs w:val="28"/>
        </w:rPr>
      </w:pPr>
    </w:p>
    <w:p w:rsidR="008E379A" w:rsidRPr="00032402" w:rsidRDefault="008E379A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7201A5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Equations and Inequalities</w:t>
            </w:r>
          </w:p>
        </w:tc>
      </w:tr>
      <w:tr w:rsidR="007201A5" w:rsidTr="007E2742">
        <w:trPr>
          <w:trHeight w:val="423"/>
        </w:trPr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 linear equation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value linear inequality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equation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Discriminant of a quadratic equation</w:t>
            </w:r>
          </w:p>
        </w:tc>
        <w:tc>
          <w:tcPr>
            <w:tcW w:w="2876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 solution</w:t>
            </w:r>
          </w:p>
        </w:tc>
      </w:tr>
      <w:tr w:rsidR="007201A5" w:rsidTr="007E2742">
        <w:trPr>
          <w:trHeight w:val="423"/>
        </w:trPr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Radical expression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equation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formula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Conjugate pairs</w:t>
            </w:r>
          </w:p>
        </w:tc>
        <w:tc>
          <w:tcPr>
            <w:tcW w:w="2876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 root </w:t>
            </w:r>
          </w:p>
        </w:tc>
      </w:tr>
      <w:tr w:rsidR="007201A5" w:rsidTr="007E2742">
        <w:trPr>
          <w:trHeight w:val="423"/>
        </w:trPr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Imaginary root</w:t>
            </w: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7201A5" w:rsidRDefault="007201A5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467" w:rsidTr="007E2742">
        <w:trPr>
          <w:trHeight w:val="423"/>
        </w:trPr>
        <w:tc>
          <w:tcPr>
            <w:tcW w:w="2872" w:type="dxa"/>
            <w:vAlign w:val="center"/>
          </w:tcPr>
          <w:p w:rsidR="002F1467" w:rsidRDefault="002F1467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F1467" w:rsidRDefault="002F1467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F1467" w:rsidRDefault="002F1467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F1467" w:rsidRDefault="002F1467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2F1467" w:rsidRDefault="002F1467" w:rsidP="00720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D56" w:rsidRDefault="002F5D56">
      <w:pPr>
        <w:rPr>
          <w:b/>
          <w:sz w:val="24"/>
          <w:szCs w:val="24"/>
        </w:rPr>
      </w:pPr>
    </w:p>
    <w:p w:rsidR="008E379A" w:rsidRDefault="008E379A">
      <w:pPr>
        <w:rPr>
          <w:b/>
          <w:sz w:val="24"/>
          <w:szCs w:val="24"/>
        </w:rPr>
      </w:pPr>
    </w:p>
    <w:p w:rsidR="008E379A" w:rsidRPr="008E379A" w:rsidRDefault="008E379A" w:rsidP="008E379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Continued on next page</w:t>
      </w:r>
    </w:p>
    <w:p w:rsidR="008E379A" w:rsidRDefault="008E379A">
      <w:pPr>
        <w:rPr>
          <w:b/>
          <w:sz w:val="24"/>
          <w:szCs w:val="24"/>
        </w:rPr>
      </w:pPr>
    </w:p>
    <w:p w:rsidR="008E379A" w:rsidRDefault="008E379A">
      <w:pPr>
        <w:rPr>
          <w:b/>
          <w:sz w:val="24"/>
          <w:szCs w:val="24"/>
        </w:rPr>
      </w:pPr>
    </w:p>
    <w:p w:rsidR="008E379A" w:rsidRDefault="008E379A">
      <w:pPr>
        <w:rPr>
          <w:b/>
          <w:sz w:val="24"/>
          <w:szCs w:val="24"/>
        </w:rPr>
      </w:pPr>
    </w:p>
    <w:p w:rsidR="008E379A" w:rsidRPr="008E379A" w:rsidRDefault="008E379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Algebra 2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1467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functions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2F146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Sequence</w:t>
            </w:r>
          </w:p>
        </w:tc>
        <w:tc>
          <w:tcPr>
            <w:tcW w:w="2872" w:type="dxa"/>
            <w:vAlign w:val="center"/>
          </w:tcPr>
          <w:p w:rsidR="002F5D56" w:rsidRPr="00360952" w:rsidRDefault="002F146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Series</w:t>
            </w:r>
          </w:p>
        </w:tc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Explicit and Recursive Formulas</w:t>
            </w:r>
          </w:p>
        </w:tc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2876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Arithmetic sequence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Geometric sequence</w:t>
            </w:r>
          </w:p>
        </w:tc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Arithmetic series</w:t>
            </w:r>
          </w:p>
        </w:tc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Geometric series</w:t>
            </w:r>
          </w:p>
        </w:tc>
        <w:tc>
          <w:tcPr>
            <w:tcW w:w="2872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Convergent infinite series</w:t>
            </w:r>
          </w:p>
        </w:tc>
        <w:tc>
          <w:tcPr>
            <w:tcW w:w="2876" w:type="dxa"/>
            <w:vAlign w:val="center"/>
          </w:tcPr>
          <w:p w:rsidR="002F5D56" w:rsidRPr="00360952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Domain/Range</w:t>
            </w:r>
          </w:p>
        </w:tc>
      </w:tr>
      <w:tr w:rsidR="00512A0E" w:rsidTr="002A6ED1">
        <w:trPr>
          <w:trHeight w:val="423"/>
        </w:trPr>
        <w:tc>
          <w:tcPr>
            <w:tcW w:w="2872" w:type="dxa"/>
            <w:vAlign w:val="center"/>
          </w:tcPr>
          <w:p w:rsidR="00512A0E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 of a function (Pre-image)</w:t>
            </w:r>
          </w:p>
        </w:tc>
        <w:tc>
          <w:tcPr>
            <w:tcW w:w="2872" w:type="dxa"/>
            <w:vAlign w:val="center"/>
          </w:tcPr>
          <w:p w:rsidR="00512A0E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function</w:t>
            </w:r>
          </w:p>
        </w:tc>
        <w:tc>
          <w:tcPr>
            <w:tcW w:w="2872" w:type="dxa"/>
            <w:vAlign w:val="center"/>
          </w:tcPr>
          <w:p w:rsidR="00512A0E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Translation</w:t>
            </w:r>
          </w:p>
        </w:tc>
        <w:tc>
          <w:tcPr>
            <w:tcW w:w="2872" w:type="dxa"/>
            <w:vAlign w:val="center"/>
          </w:tcPr>
          <w:p w:rsidR="00512A0E" w:rsidRDefault="00512A0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Horizontal/</w:t>
            </w:r>
            <w:r w:rsidR="0028316C">
              <w:rPr>
                <w:rFonts w:ascii="Arial" w:hAnsi="Arial" w:cs="Arial"/>
                <w:sz w:val="24"/>
                <w:szCs w:val="24"/>
              </w:rPr>
              <w:t>Vertical shift</w:t>
            </w:r>
          </w:p>
        </w:tc>
        <w:tc>
          <w:tcPr>
            <w:tcW w:w="2876" w:type="dxa"/>
            <w:vAlign w:val="center"/>
          </w:tcPr>
          <w:p w:rsidR="00512A0E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</w:tr>
      <w:tr w:rsidR="0028316C" w:rsidTr="002A6ED1">
        <w:trPr>
          <w:trHeight w:val="423"/>
        </w:trPr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Dilation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of a function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Zeros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Intercepts</w:t>
            </w:r>
          </w:p>
        </w:tc>
        <w:tc>
          <w:tcPr>
            <w:tcW w:w="2876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Discontinuous function</w:t>
            </w:r>
          </w:p>
        </w:tc>
      </w:tr>
      <w:tr w:rsidR="0028316C" w:rsidTr="00056B8D">
        <w:trPr>
          <w:trHeight w:val="423"/>
        </w:trPr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Intervals</w:t>
            </w:r>
          </w:p>
        </w:tc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Increasing interval of a function</w:t>
            </w:r>
          </w:p>
        </w:tc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Decreasing interval of a   function</w:t>
            </w:r>
          </w:p>
        </w:tc>
        <w:tc>
          <w:tcPr>
            <w:tcW w:w="5748" w:type="dxa"/>
            <w:gridSpan w:val="2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Linear, quadratic, absolute value, square root, cube root, polynomial, exponential, logarithmic functions</w:t>
            </w:r>
          </w:p>
        </w:tc>
      </w:tr>
      <w:tr w:rsidR="0028316C" w:rsidTr="002A6ED1">
        <w:trPr>
          <w:trHeight w:val="423"/>
        </w:trPr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Absolute minima</w:t>
            </w:r>
          </w:p>
        </w:tc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 maxima</w:t>
            </w:r>
          </w:p>
        </w:tc>
        <w:tc>
          <w:tcPr>
            <w:tcW w:w="2872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 minima</w:t>
            </w:r>
          </w:p>
        </w:tc>
        <w:tc>
          <w:tcPr>
            <w:tcW w:w="2876" w:type="dxa"/>
            <w:vAlign w:val="center"/>
          </w:tcPr>
          <w:p w:rsidR="0028316C" w:rsidRDefault="0028316C" w:rsidP="00283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</w:t>
            </w:r>
          </w:p>
        </w:tc>
      </w:tr>
      <w:tr w:rsidR="0028316C" w:rsidTr="002A6ED1">
        <w:trPr>
          <w:trHeight w:val="423"/>
        </w:trPr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behavior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 and horizontal asymptote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Composition of functions</w:t>
            </w:r>
          </w:p>
        </w:tc>
        <w:tc>
          <w:tcPr>
            <w:tcW w:w="2872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Polynomial function</w:t>
            </w:r>
          </w:p>
        </w:tc>
        <w:tc>
          <w:tcPr>
            <w:tcW w:w="2876" w:type="dxa"/>
            <w:vAlign w:val="center"/>
          </w:tcPr>
          <w:p w:rsidR="0028316C" w:rsidRDefault="002831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x-intercept</w:t>
            </w:r>
          </w:p>
        </w:tc>
      </w:tr>
      <w:tr w:rsidR="0028316C" w:rsidTr="002A6ED1">
        <w:trPr>
          <w:trHeight w:val="423"/>
        </w:trPr>
        <w:tc>
          <w:tcPr>
            <w:tcW w:w="2872" w:type="dxa"/>
            <w:vAlign w:val="center"/>
          </w:tcPr>
          <w:p w:rsidR="0028316C" w:rsidRDefault="000B3B4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Fundamental Theorem of Algebra</w:t>
            </w:r>
          </w:p>
        </w:tc>
        <w:tc>
          <w:tcPr>
            <w:tcW w:w="2872" w:type="dxa"/>
            <w:vAlign w:val="center"/>
          </w:tcPr>
          <w:p w:rsidR="0028316C" w:rsidRDefault="000B3B4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roots</w:t>
            </w:r>
          </w:p>
        </w:tc>
        <w:tc>
          <w:tcPr>
            <w:tcW w:w="2872" w:type="dxa"/>
            <w:vAlign w:val="center"/>
          </w:tcPr>
          <w:p w:rsidR="0028316C" w:rsidRDefault="000B3B4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Repeating roots</w:t>
            </w:r>
          </w:p>
        </w:tc>
        <w:tc>
          <w:tcPr>
            <w:tcW w:w="2872" w:type="dxa"/>
            <w:vAlign w:val="center"/>
          </w:tcPr>
          <w:p w:rsidR="0028316C" w:rsidRDefault="000B3B4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Conjugate pair</w:t>
            </w:r>
          </w:p>
        </w:tc>
        <w:tc>
          <w:tcPr>
            <w:tcW w:w="2876" w:type="dxa"/>
            <w:vAlign w:val="center"/>
          </w:tcPr>
          <w:p w:rsidR="0028316C" w:rsidRDefault="000B3B4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 roots</w:t>
            </w:r>
          </w:p>
        </w:tc>
      </w:tr>
    </w:tbl>
    <w:p w:rsidR="007C7718" w:rsidRDefault="00D76AF8" w:rsidP="00257553">
      <w:pPr>
        <w:rPr>
          <w:sz w:val="24"/>
          <w:szCs w:val="24"/>
        </w:rPr>
      </w:pPr>
      <w:r>
        <w:rPr>
          <w:sz w:val="8"/>
          <w:szCs w:val="8"/>
        </w:rPr>
        <w:t>P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E379A" w:rsidTr="008E379A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E379A" w:rsidRPr="00360952" w:rsidRDefault="008E379A" w:rsidP="0040560A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statistics</w:t>
            </w: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Curve of best fit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Predictions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Scatterplot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Reasonableness of a mathematical model</w:t>
            </w:r>
          </w:p>
        </w:tc>
        <w:tc>
          <w:tcPr>
            <w:tcW w:w="2876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Quadratic model</w:t>
            </w: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Exponential model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variation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Proportional relationship</w:t>
            </w:r>
          </w:p>
        </w:tc>
        <w:tc>
          <w:tcPr>
            <w:tcW w:w="2872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 of proportionality</w:t>
            </w:r>
          </w:p>
        </w:tc>
        <w:tc>
          <w:tcPr>
            <w:tcW w:w="2876" w:type="dxa"/>
            <w:vAlign w:val="center"/>
          </w:tcPr>
          <w:p w:rsidR="008E379A" w:rsidRPr="00360952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variation</w:t>
            </w: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Inversely proportional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variable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variable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function</w:t>
            </w:r>
          </w:p>
        </w:tc>
        <w:tc>
          <w:tcPr>
            <w:tcW w:w="2876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variation</w:t>
            </w: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 distribution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deviation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872" w:type="dxa"/>
            <w:vAlign w:val="center"/>
          </w:tcPr>
          <w:p w:rsidR="008E379A" w:rsidRDefault="00BC6A91" w:rsidP="00405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Z-scores</w:t>
            </w:r>
            <w:bookmarkStart w:id="0" w:name="_GoBack"/>
            <w:bookmarkEnd w:id="0"/>
          </w:p>
        </w:tc>
        <w:tc>
          <w:tcPr>
            <w:tcW w:w="2876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9A" w:rsidTr="0040560A">
        <w:trPr>
          <w:trHeight w:val="423"/>
        </w:trPr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E379A" w:rsidRDefault="008E379A" w:rsidP="00405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79A" w:rsidRPr="008E379A" w:rsidRDefault="008E379A" w:rsidP="00257553">
      <w:pPr>
        <w:rPr>
          <w:sz w:val="24"/>
          <w:szCs w:val="24"/>
        </w:rPr>
      </w:pPr>
    </w:p>
    <w:sectPr w:rsidR="008E379A" w:rsidRPr="008E379A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3A" w:rsidRDefault="00D0403A" w:rsidP="00455FDB">
      <w:pPr>
        <w:spacing w:after="0" w:line="240" w:lineRule="auto"/>
      </w:pPr>
      <w:r>
        <w:separator/>
      </w:r>
    </w:p>
  </w:endnote>
  <w:endnote w:type="continuationSeparator" w:id="0">
    <w:p w:rsidR="00D0403A" w:rsidRDefault="00D0403A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3A" w:rsidRDefault="00D0403A" w:rsidP="00455FDB">
      <w:pPr>
        <w:spacing w:after="0" w:line="240" w:lineRule="auto"/>
      </w:pPr>
      <w:r>
        <w:separator/>
      </w:r>
    </w:p>
  </w:footnote>
  <w:footnote w:type="continuationSeparator" w:id="0">
    <w:p w:rsidR="00D0403A" w:rsidRDefault="00D0403A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32402"/>
    <w:rsid w:val="00041C03"/>
    <w:rsid w:val="00042720"/>
    <w:rsid w:val="00071C90"/>
    <w:rsid w:val="0007646F"/>
    <w:rsid w:val="000B3B4E"/>
    <w:rsid w:val="000C3928"/>
    <w:rsid w:val="000D753E"/>
    <w:rsid w:val="00136008"/>
    <w:rsid w:val="00144ED5"/>
    <w:rsid w:val="001530AE"/>
    <w:rsid w:val="001733E2"/>
    <w:rsid w:val="00183E74"/>
    <w:rsid w:val="001D2077"/>
    <w:rsid w:val="002202DA"/>
    <w:rsid w:val="0025449E"/>
    <w:rsid w:val="00257553"/>
    <w:rsid w:val="002803FD"/>
    <w:rsid w:val="0028316C"/>
    <w:rsid w:val="00286BA5"/>
    <w:rsid w:val="0029358F"/>
    <w:rsid w:val="002C2293"/>
    <w:rsid w:val="002C77B1"/>
    <w:rsid w:val="002D0482"/>
    <w:rsid w:val="002E6BB0"/>
    <w:rsid w:val="002F1467"/>
    <w:rsid w:val="002F5D56"/>
    <w:rsid w:val="00301AF8"/>
    <w:rsid w:val="00356A13"/>
    <w:rsid w:val="00360952"/>
    <w:rsid w:val="00366B21"/>
    <w:rsid w:val="00387C55"/>
    <w:rsid w:val="003D196B"/>
    <w:rsid w:val="003E0398"/>
    <w:rsid w:val="00455FDB"/>
    <w:rsid w:val="004673F9"/>
    <w:rsid w:val="0048244D"/>
    <w:rsid w:val="004C4FD3"/>
    <w:rsid w:val="004D4AD5"/>
    <w:rsid w:val="004D66C3"/>
    <w:rsid w:val="004E6C7F"/>
    <w:rsid w:val="00503F73"/>
    <w:rsid w:val="00512A0E"/>
    <w:rsid w:val="00517D32"/>
    <w:rsid w:val="00537541"/>
    <w:rsid w:val="005446CF"/>
    <w:rsid w:val="00571137"/>
    <w:rsid w:val="0057783B"/>
    <w:rsid w:val="005B0F9A"/>
    <w:rsid w:val="005D234D"/>
    <w:rsid w:val="005E5185"/>
    <w:rsid w:val="00655B97"/>
    <w:rsid w:val="00664B30"/>
    <w:rsid w:val="0069579C"/>
    <w:rsid w:val="006E6FAB"/>
    <w:rsid w:val="006F59A7"/>
    <w:rsid w:val="00716296"/>
    <w:rsid w:val="00716ECC"/>
    <w:rsid w:val="007201A5"/>
    <w:rsid w:val="007712B5"/>
    <w:rsid w:val="00774EAD"/>
    <w:rsid w:val="00784650"/>
    <w:rsid w:val="007A21C7"/>
    <w:rsid w:val="007C7718"/>
    <w:rsid w:val="0083128C"/>
    <w:rsid w:val="00893D6C"/>
    <w:rsid w:val="008D7AD8"/>
    <w:rsid w:val="008E379A"/>
    <w:rsid w:val="008E3DC1"/>
    <w:rsid w:val="008E5185"/>
    <w:rsid w:val="008F294A"/>
    <w:rsid w:val="00931EF0"/>
    <w:rsid w:val="00932635"/>
    <w:rsid w:val="0099378B"/>
    <w:rsid w:val="009A0A2C"/>
    <w:rsid w:val="009A0E83"/>
    <w:rsid w:val="009A2D6E"/>
    <w:rsid w:val="009C0E57"/>
    <w:rsid w:val="009C49F1"/>
    <w:rsid w:val="009C7C6F"/>
    <w:rsid w:val="009D62AD"/>
    <w:rsid w:val="009D74F7"/>
    <w:rsid w:val="009E5B24"/>
    <w:rsid w:val="00A344B0"/>
    <w:rsid w:val="00A435BE"/>
    <w:rsid w:val="00A552B9"/>
    <w:rsid w:val="00A5552B"/>
    <w:rsid w:val="00A614BE"/>
    <w:rsid w:val="00A65AF8"/>
    <w:rsid w:val="00A722B0"/>
    <w:rsid w:val="00A807C4"/>
    <w:rsid w:val="00AA58C7"/>
    <w:rsid w:val="00AB5824"/>
    <w:rsid w:val="00B04D5F"/>
    <w:rsid w:val="00B05578"/>
    <w:rsid w:val="00B22352"/>
    <w:rsid w:val="00B61D00"/>
    <w:rsid w:val="00B72F93"/>
    <w:rsid w:val="00B95ECD"/>
    <w:rsid w:val="00B96A10"/>
    <w:rsid w:val="00BC45AB"/>
    <w:rsid w:val="00BC6A91"/>
    <w:rsid w:val="00C37A4C"/>
    <w:rsid w:val="00C865C8"/>
    <w:rsid w:val="00CA1F03"/>
    <w:rsid w:val="00CD26D0"/>
    <w:rsid w:val="00CD3C3F"/>
    <w:rsid w:val="00CE6B9B"/>
    <w:rsid w:val="00CF3517"/>
    <w:rsid w:val="00D0403A"/>
    <w:rsid w:val="00D758FF"/>
    <w:rsid w:val="00D76AF8"/>
    <w:rsid w:val="00DD71CC"/>
    <w:rsid w:val="00DF53F0"/>
    <w:rsid w:val="00E4150A"/>
    <w:rsid w:val="00E53FF6"/>
    <w:rsid w:val="00E62A39"/>
    <w:rsid w:val="00E8052A"/>
    <w:rsid w:val="00E957F3"/>
    <w:rsid w:val="00EE2A00"/>
    <w:rsid w:val="00F52827"/>
    <w:rsid w:val="00F6433C"/>
    <w:rsid w:val="00F72338"/>
    <w:rsid w:val="00FB7AE8"/>
    <w:rsid w:val="00FB7B54"/>
    <w:rsid w:val="00FD091A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1EDE3D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8535-6830-4540-826F-8DD72C2B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6</cp:revision>
  <dcterms:created xsi:type="dcterms:W3CDTF">2017-09-13T20:24:00Z</dcterms:created>
  <dcterms:modified xsi:type="dcterms:W3CDTF">2017-09-13T21:49:00Z</dcterms:modified>
</cp:coreProperties>
</file>